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EC" w:rsidRDefault="00E171EC" w:rsidP="00E171EC">
      <w:pPr>
        <w:pStyle w:val="a4"/>
        <w:rPr>
          <w:rStyle w:val="a3"/>
          <w:sz w:val="24"/>
          <w:szCs w:val="24"/>
        </w:rPr>
      </w:pPr>
      <w:proofErr w:type="spellStart"/>
      <w:r>
        <w:rPr>
          <w:rStyle w:val="a3"/>
          <w:sz w:val="24"/>
          <w:szCs w:val="24"/>
        </w:rPr>
        <w:t>Мишонова</w:t>
      </w:r>
      <w:proofErr w:type="spellEnd"/>
      <w:r>
        <w:rPr>
          <w:rStyle w:val="a3"/>
          <w:sz w:val="24"/>
          <w:szCs w:val="24"/>
        </w:rPr>
        <w:t xml:space="preserve"> Ксения Владимировна – Уполномоченный по правам ребенка в Московской области.</w:t>
      </w:r>
    </w:p>
    <w:p w:rsidR="00E171EC" w:rsidRDefault="00E171EC" w:rsidP="00E171EC">
      <w:pPr>
        <w:pStyle w:val="a4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Контактные данные:</w:t>
      </w:r>
    </w:p>
    <w:p w:rsidR="00E171EC" w:rsidRDefault="00E171EC" w:rsidP="00E171EC">
      <w:pPr>
        <w:pStyle w:val="a4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- телефон для справок, консультаций и записи на прием: 8-498-602-32-07</w:t>
      </w:r>
      <w:proofErr w:type="gramStart"/>
      <w:r>
        <w:rPr>
          <w:rStyle w:val="a3"/>
          <w:sz w:val="24"/>
          <w:szCs w:val="24"/>
        </w:rPr>
        <w:t xml:space="preserve"> ;</w:t>
      </w:r>
      <w:proofErr w:type="gramEnd"/>
    </w:p>
    <w:p w:rsidR="00E171EC" w:rsidRDefault="00E171EC" w:rsidP="00E171EC">
      <w:pPr>
        <w:pStyle w:val="a4"/>
        <w:rPr>
          <w:rStyle w:val="a3"/>
          <w:sz w:val="24"/>
          <w:szCs w:val="24"/>
          <w:lang w:val="en-US"/>
        </w:rPr>
      </w:pPr>
      <w:r>
        <w:rPr>
          <w:rStyle w:val="a3"/>
          <w:sz w:val="24"/>
          <w:szCs w:val="24"/>
          <w:lang w:val="en-US"/>
        </w:rPr>
        <w:t xml:space="preserve">- </w:t>
      </w:r>
      <w:proofErr w:type="gramStart"/>
      <w:r>
        <w:rPr>
          <w:rStyle w:val="a3"/>
          <w:sz w:val="24"/>
          <w:szCs w:val="24"/>
          <w:lang w:val="en-US"/>
        </w:rPr>
        <w:t>e-mail</w:t>
      </w:r>
      <w:proofErr w:type="gramEnd"/>
      <w:r>
        <w:rPr>
          <w:rStyle w:val="a3"/>
          <w:sz w:val="24"/>
          <w:szCs w:val="24"/>
          <w:lang w:val="en-US"/>
        </w:rPr>
        <w:t>: upr@mosreg.ru ;</w:t>
      </w:r>
    </w:p>
    <w:p w:rsidR="00E171EC" w:rsidRDefault="00E171EC" w:rsidP="00E171EC">
      <w:pPr>
        <w:pStyle w:val="a4"/>
        <w:rPr>
          <w:rStyle w:val="a3"/>
          <w:sz w:val="24"/>
          <w:szCs w:val="24"/>
          <w:lang w:val="en-US"/>
        </w:rPr>
      </w:pPr>
      <w:r>
        <w:rPr>
          <w:rStyle w:val="a3"/>
          <w:sz w:val="24"/>
          <w:szCs w:val="24"/>
          <w:lang w:val="en-US"/>
        </w:rPr>
        <w:t xml:space="preserve">- </w:t>
      </w:r>
      <w:proofErr w:type="gramStart"/>
      <w:r>
        <w:rPr>
          <w:rStyle w:val="a3"/>
          <w:sz w:val="24"/>
          <w:szCs w:val="24"/>
        </w:rPr>
        <w:t>сайт</w:t>
      </w:r>
      <w:proofErr w:type="gramEnd"/>
      <w:r>
        <w:rPr>
          <w:rStyle w:val="a3"/>
          <w:sz w:val="24"/>
          <w:szCs w:val="24"/>
          <w:lang w:val="en-US"/>
        </w:rPr>
        <w:t>: detimo.mosreg.ru ;</w:t>
      </w:r>
    </w:p>
    <w:p w:rsidR="00E171EC" w:rsidRDefault="00E171EC" w:rsidP="00E171EC">
      <w:pPr>
        <w:pStyle w:val="a4"/>
        <w:rPr>
          <w:rStyle w:val="a3"/>
          <w:sz w:val="24"/>
          <w:szCs w:val="24"/>
          <w:lang w:val="en-US"/>
        </w:rPr>
      </w:pPr>
      <w:r>
        <w:rPr>
          <w:rStyle w:val="a3"/>
          <w:sz w:val="24"/>
          <w:szCs w:val="24"/>
          <w:lang w:val="en-US"/>
        </w:rPr>
        <w:t xml:space="preserve">- </w:t>
      </w:r>
      <w:proofErr w:type="spellStart"/>
      <w:proofErr w:type="gramStart"/>
      <w:r>
        <w:rPr>
          <w:rStyle w:val="a3"/>
          <w:sz w:val="24"/>
          <w:szCs w:val="24"/>
          <w:lang w:val="en-US"/>
        </w:rPr>
        <w:t>instagram</w:t>
      </w:r>
      <w:proofErr w:type="spellEnd"/>
      <w:proofErr w:type="gramEnd"/>
      <w:r>
        <w:rPr>
          <w:rStyle w:val="a3"/>
          <w:sz w:val="24"/>
          <w:szCs w:val="24"/>
          <w:lang w:val="en-US"/>
        </w:rPr>
        <w:t xml:space="preserve">: </w:t>
      </w:r>
      <w:proofErr w:type="spellStart"/>
      <w:r>
        <w:rPr>
          <w:rStyle w:val="a3"/>
          <w:sz w:val="24"/>
          <w:szCs w:val="24"/>
          <w:lang w:val="en-US"/>
        </w:rPr>
        <w:t>ksenia_mishonova</w:t>
      </w:r>
      <w:proofErr w:type="spellEnd"/>
      <w:r>
        <w:rPr>
          <w:rStyle w:val="a3"/>
          <w:sz w:val="24"/>
          <w:szCs w:val="24"/>
          <w:lang w:val="en-US"/>
        </w:rPr>
        <w:t xml:space="preserve"> ;</w:t>
      </w:r>
    </w:p>
    <w:p w:rsidR="00E171EC" w:rsidRDefault="00E171EC" w:rsidP="00E171EC">
      <w:pPr>
        <w:pStyle w:val="a4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- единый детский телефон доверия: 8-800-2000-122</w:t>
      </w:r>
      <w:proofErr w:type="gramStart"/>
      <w:r>
        <w:rPr>
          <w:rStyle w:val="a3"/>
          <w:sz w:val="24"/>
          <w:szCs w:val="24"/>
        </w:rPr>
        <w:t xml:space="preserve"> ;</w:t>
      </w:r>
      <w:proofErr w:type="gramEnd"/>
    </w:p>
    <w:p w:rsidR="00E171EC" w:rsidRDefault="00E171EC" w:rsidP="00E171EC">
      <w:pPr>
        <w:pStyle w:val="a4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- адрес для отправки корреспонденции: 143407, Московская область, г. Красногорск-7, бульвар Строителей, д.1.</w:t>
      </w:r>
    </w:p>
    <w:p w:rsidR="004B321A" w:rsidRDefault="004B321A">
      <w:bookmarkStart w:id="0" w:name="_GoBack"/>
      <w:bookmarkEnd w:id="0"/>
    </w:p>
    <w:sectPr w:rsidR="004B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3C"/>
    <w:rsid w:val="004B321A"/>
    <w:rsid w:val="009F5E9E"/>
    <w:rsid w:val="00CA073C"/>
    <w:rsid w:val="00E1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#Основной_Текст Знак"/>
    <w:basedOn w:val="a0"/>
    <w:link w:val="a4"/>
    <w:locked/>
    <w:rsid w:val="00E171EC"/>
    <w:rPr>
      <w:rFonts w:ascii="Times New Roman" w:hAnsi="Times New Roman" w:cs="Times New Roman"/>
      <w:szCs w:val="28"/>
    </w:rPr>
  </w:style>
  <w:style w:type="paragraph" w:customStyle="1" w:styleId="a4">
    <w:name w:val="#Основной_Текст"/>
    <w:link w:val="a3"/>
    <w:qFormat/>
    <w:rsid w:val="00E171EC"/>
    <w:pPr>
      <w:tabs>
        <w:tab w:val="left" w:pos="1276"/>
        <w:tab w:val="left" w:pos="1418"/>
        <w:tab w:val="left" w:pos="1985"/>
        <w:tab w:val="left" w:pos="2552"/>
      </w:tabs>
      <w:spacing w:after="0"/>
      <w:ind w:firstLine="709"/>
      <w:jc w:val="both"/>
    </w:pPr>
    <w:rPr>
      <w:rFonts w:ascii="Times New Roman" w:hAnsi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#Основной_Текст Знак"/>
    <w:basedOn w:val="a0"/>
    <w:link w:val="a4"/>
    <w:locked/>
    <w:rsid w:val="00E171EC"/>
    <w:rPr>
      <w:rFonts w:ascii="Times New Roman" w:hAnsi="Times New Roman" w:cs="Times New Roman"/>
      <w:szCs w:val="28"/>
    </w:rPr>
  </w:style>
  <w:style w:type="paragraph" w:customStyle="1" w:styleId="a4">
    <w:name w:val="#Основной_Текст"/>
    <w:link w:val="a3"/>
    <w:qFormat/>
    <w:rsid w:val="00E171EC"/>
    <w:pPr>
      <w:tabs>
        <w:tab w:val="left" w:pos="1276"/>
        <w:tab w:val="left" w:pos="1418"/>
        <w:tab w:val="left" w:pos="1985"/>
        <w:tab w:val="left" w:pos="2552"/>
      </w:tabs>
      <w:spacing w:after="0"/>
      <w:ind w:firstLine="709"/>
      <w:jc w:val="both"/>
    </w:pPr>
    <w:rPr>
      <w:rFonts w:ascii="Times New Roman" w:hAnsi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О.Н.</dc:creator>
  <cp:keywords/>
  <dc:description/>
  <cp:lastModifiedBy>Варламова О.Н.</cp:lastModifiedBy>
  <cp:revision>3</cp:revision>
  <dcterms:created xsi:type="dcterms:W3CDTF">2021-01-25T12:25:00Z</dcterms:created>
  <dcterms:modified xsi:type="dcterms:W3CDTF">2021-01-25T12:25:00Z</dcterms:modified>
</cp:coreProperties>
</file>